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2D8D0" w14:textId="061255EB" w:rsidR="00723DB4" w:rsidRDefault="007C4026">
      <w:pPr>
        <w:jc w:val="center"/>
        <w:rPr>
          <w:b/>
          <w:sz w:val="36"/>
        </w:rPr>
      </w:pPr>
      <w:r>
        <w:rPr>
          <w:b/>
          <w:sz w:val="36"/>
        </w:rPr>
        <w:t>La mente televisiva</w:t>
      </w:r>
    </w:p>
    <w:p w14:paraId="3554A4F7" w14:textId="77777777" w:rsidR="003B3C82" w:rsidRDefault="003B3C82">
      <w:pPr>
        <w:jc w:val="center"/>
        <w:rPr>
          <w:b/>
          <w:sz w:val="36"/>
        </w:rPr>
      </w:pPr>
    </w:p>
    <w:p w14:paraId="0B4965E2" w14:textId="77777777" w:rsidR="00723DB4" w:rsidRPr="00685521" w:rsidRDefault="00723DB4">
      <w:pPr>
        <w:jc w:val="center"/>
        <w:rPr>
          <w:bCs/>
          <w:i/>
        </w:rPr>
      </w:pPr>
      <w:r w:rsidRPr="00685521">
        <w:rPr>
          <w:bCs/>
          <w:i/>
        </w:rPr>
        <w:t>“Cuál es su pensamiento en su corazón, tal es él.”  Proverbios 23:7</w:t>
      </w:r>
    </w:p>
    <w:p w14:paraId="19D653E3" w14:textId="77777777" w:rsidR="00723DB4" w:rsidRDefault="00723DB4">
      <w:r>
        <w:tab/>
      </w:r>
    </w:p>
    <w:p w14:paraId="4E5CFB90" w14:textId="5CDDBEE5" w:rsidR="00723DB4" w:rsidRDefault="00723DB4">
      <w:r>
        <w:tab/>
        <w:t>Nuestra manera de ser está formada por nuestra manera de pensar.  Es inevitable que lo que nos rodea, lo que vemos y escuchamos, tenga mucha influencia sobre nuestra manera de pensar.  Por eso tenemos que tomar en cuenta el gran impacto que la televisión tiene sobre nuestra manera de pensar.</w:t>
      </w:r>
    </w:p>
    <w:p w14:paraId="602BA3D2" w14:textId="77777777" w:rsidR="00723DB4" w:rsidRDefault="00723DB4"/>
    <w:p w14:paraId="05388755" w14:textId="41F1390C" w:rsidR="00723DB4" w:rsidRDefault="00723DB4">
      <w:r>
        <w:tab/>
        <w:t xml:space="preserve">Es imprescindible que el creyente sea prudente en cuanto a lo que tiene influencia sobre su manera de pensar.  Dios quiere que seamos transformados de muchas maneras.  El Apóstol Pablo hizo a la iglesia en </w:t>
      </w:r>
      <w:proofErr w:type="spellStart"/>
      <w:r>
        <w:t>Efeso</w:t>
      </w:r>
      <w:proofErr w:type="spellEnd"/>
      <w:r>
        <w:t xml:space="preserve"> saber que anduvieron en otro </w:t>
      </w:r>
      <w:proofErr w:type="gramStart"/>
      <w:r>
        <w:t>tiempo</w:t>
      </w:r>
      <w:r w:rsidR="00685521">
        <w:t>,</w:t>
      </w:r>
      <w:r>
        <w:t xml:space="preserve">  </w:t>
      </w:r>
      <w:r w:rsidR="009B378F">
        <w:rPr>
          <w:lang w:val="es-ES"/>
        </w:rPr>
        <w:t>“</w:t>
      </w:r>
      <w:proofErr w:type="gramEnd"/>
      <w:r>
        <w:t xml:space="preserve">siguiendo la corriente de este mundo, conforme al príncipe de la potestad del aire, el espíritu que ahora opera en los hijos de desobediencia.”  (Efesios 2:2)  </w:t>
      </w:r>
    </w:p>
    <w:p w14:paraId="64AC8BC3" w14:textId="77777777" w:rsidR="00723DB4" w:rsidRDefault="00723DB4"/>
    <w:p w14:paraId="4A7AA768" w14:textId="1AD8EE45" w:rsidR="00723DB4" w:rsidRDefault="00723DB4">
      <w:r>
        <w:tab/>
        <w:t xml:space="preserve">Para muchos en este mundo, la televisión sirve como su mayor fuente de educación.  Muchos niños pasan más horas frente a la televisión </w:t>
      </w:r>
      <w:r w:rsidR="00685521">
        <w:t>qu</w:t>
      </w:r>
      <w:r>
        <w:t xml:space="preserve">e las que pasan en el salón de clase.  Jóvenes y mayores también pasan muchas horas frente de la </w:t>
      </w:r>
      <w:r w:rsidR="00BA13AA">
        <w:t>pantalla</w:t>
      </w:r>
      <w:r>
        <w:t>.  ¿Qué están aprendiendo?</w:t>
      </w:r>
    </w:p>
    <w:p w14:paraId="5E752C60" w14:textId="77777777" w:rsidR="00723DB4" w:rsidRDefault="00723DB4"/>
    <w:p w14:paraId="503458C8" w14:textId="77777777" w:rsidR="00723DB4" w:rsidRDefault="00723DB4">
      <w:r>
        <w:tab/>
        <w:t>Muchos no se dan cuenta de que la televisión no facilita el pensamiento.  La mente es llevada por delante por lo que se ve y escucha y no hay tiempo para analizar lo que entra en la mente.  La televisión no es un medio racional de comunicación.  Si la gente está dispuesta a exponer su mente dócil a lo que sale en la televisión, permite que ella controle su proceso mental.</w:t>
      </w:r>
    </w:p>
    <w:p w14:paraId="033EDECE" w14:textId="77777777" w:rsidR="00723DB4" w:rsidRDefault="00723DB4"/>
    <w:p w14:paraId="1DF638C3" w14:textId="0F399513" w:rsidR="00723DB4" w:rsidRDefault="00723DB4">
      <w:r>
        <w:tab/>
        <w:t>Al contrario, si leemos, podemos parar y meditar sobre lo que hemos leído, volver a leerlo otra vez y criticarlo.  Podemos apurarnos o ir más despacio cuando hay algo que es difícil de entender.  Hace falta un esfuerzo.  Es un proceso mental.</w:t>
      </w:r>
    </w:p>
    <w:p w14:paraId="09EC65F7" w14:textId="77777777" w:rsidR="00723DB4" w:rsidRDefault="00723DB4"/>
    <w:p w14:paraId="4D106608" w14:textId="2F18C2BC" w:rsidR="00723DB4" w:rsidRDefault="00723DB4">
      <w:r>
        <w:tab/>
        <w:t>La televisión trabaja a través de imágenes e impresiones. El televidente no tiene que tomar ninguna decisión. Es posible convencer a la gente de casi cualquier cosa con repetirlo vez tras vez.</w:t>
      </w:r>
    </w:p>
    <w:p w14:paraId="09272EAE" w14:textId="77777777" w:rsidR="00723DB4" w:rsidRDefault="00723DB4"/>
    <w:p w14:paraId="3F3680A9" w14:textId="77777777" w:rsidR="00723DB4" w:rsidRDefault="00723DB4">
      <w:r>
        <w:tab/>
        <w:t>La televisión no únicamente corrompe la mente de los que la miran,  sino también los convierte en torpes para pensar. Están más dispuestos a conformarse con lo que se ve y se escucha sin analizarlo.  Hay algunos pocos hombres que son los dueños de los grandes canales de la televisión.  Son ellos los que toman la decisión en cuanto a la programación.  Estamos entregando a ellos el poder de manipular la mente de la gente.</w:t>
      </w:r>
    </w:p>
    <w:p w14:paraId="28F296C2" w14:textId="77777777" w:rsidR="00723DB4" w:rsidRDefault="00723DB4"/>
    <w:p w14:paraId="7D8E4F43" w14:textId="63F36F0D" w:rsidR="00723DB4" w:rsidRDefault="00310A4C">
      <w:r>
        <w:lastRenderedPageBreak/>
        <w:tab/>
        <w:t>Hay quienes dicen, “</w:t>
      </w:r>
      <w:r w:rsidR="00723DB4">
        <w:t>Yo miro las noticias, no más.”  Está bien</w:t>
      </w:r>
      <w:r w:rsidR="00685521">
        <w:t>,</w:t>
      </w:r>
      <w:r w:rsidR="00723DB4">
        <w:t xml:space="preserve"> pero ni aún las noticias nos dan tiempo de pensar en lo que escuchamos.  Van de una cosa a la otra en un abrir y cerrar de ojos.  Los periodistas también están libres a presentar las noticias desde su punto de vista.</w:t>
      </w:r>
    </w:p>
    <w:p w14:paraId="5783C5C8" w14:textId="77777777" w:rsidR="00723DB4" w:rsidRDefault="00723DB4"/>
    <w:p w14:paraId="75478104" w14:textId="3799B2BD" w:rsidR="00723DB4" w:rsidRDefault="00723DB4">
      <w:r>
        <w:tab/>
        <w:t xml:space="preserve">El pastor Jaime </w:t>
      </w:r>
      <w:proofErr w:type="spellStart"/>
      <w:r>
        <w:t>Boice</w:t>
      </w:r>
      <w:proofErr w:type="spellEnd"/>
      <w:r>
        <w:t xml:space="preserve">, en su libro, </w:t>
      </w:r>
      <w:r>
        <w:rPr>
          <w:u w:val="single"/>
        </w:rPr>
        <w:t>La Renovación De La Mente</w:t>
      </w:r>
      <w:r>
        <w:t xml:space="preserve"> dice</w:t>
      </w:r>
      <w:r w:rsidRPr="00BA13AA">
        <w:rPr>
          <w:lang w:val="es-ES"/>
        </w:rPr>
        <w:t>:</w:t>
      </w:r>
      <w:r w:rsidR="00310A4C">
        <w:t xml:space="preserve"> “</w:t>
      </w:r>
      <w:r>
        <w:t>Se requiere muchas cosas de los creyentes.  Una cosa de alta prioridad, si no la más básica, es que seamos gente que piensa.” P. 84. Debemos ser prudentes en cuanto a lo que vemos y escuchamos.  David escribió los Salmos más de dos milenios antes de la invención de la televisión</w:t>
      </w:r>
      <w:r w:rsidR="00685521">
        <w:t>,</w:t>
      </w:r>
      <w:r>
        <w:t xml:space="preserve"> pero nos conviene tomar en cuenta y poner por obra lo qu</w:t>
      </w:r>
      <w:r w:rsidR="00310A4C">
        <w:t>e él dijo en el Salmo 101:3</w:t>
      </w:r>
      <w:r w:rsidR="00685521">
        <w:t>:</w:t>
      </w:r>
      <w:r w:rsidR="00310A4C">
        <w:t xml:space="preserve"> “</w:t>
      </w:r>
      <w:r>
        <w:t>No pondré delante de mis ojos cosa injusta.  Aborrezco la obra de los que se desvían; ninguno de ellos se acercará a mi.”  La gran mayoría de las estrellas de la televisión se desviaron de lo moral y recto.  Sin embargo, dejamos a ellos acercarse a nosotros.  Les damos l</w:t>
      </w:r>
      <w:r w:rsidR="00A61E9B">
        <w:t>a bienvenida a nuestra</w:t>
      </w:r>
      <w:r>
        <w:t xml:space="preserve"> </w:t>
      </w:r>
      <w:r w:rsidR="00A61E9B">
        <w:t>sala</w:t>
      </w:r>
      <w:r>
        <w:t xml:space="preserve"> para promover su versión de la promiscuidad.</w:t>
      </w:r>
    </w:p>
    <w:p w14:paraId="532D5DDA" w14:textId="77777777" w:rsidR="00723DB4" w:rsidRDefault="00723DB4"/>
    <w:p w14:paraId="0E766783" w14:textId="12D40D60" w:rsidR="00723DB4" w:rsidRDefault="00723DB4">
      <w:r>
        <w:tab/>
        <w:t xml:space="preserve">Es lamentable que muchos que dicen que son creyentes ya son torpes para pensar.  Nunca </w:t>
      </w:r>
      <w:r w:rsidR="00A61E9B">
        <w:t xml:space="preserve">es </w:t>
      </w:r>
      <w:proofErr w:type="gramStart"/>
      <w:r w:rsidR="00A61E9B">
        <w:t>tarde</w:t>
      </w:r>
      <w:proofErr w:type="gramEnd"/>
      <w:r w:rsidR="00A61E9B">
        <w:t xml:space="preserve"> pero para algunos, </w:t>
      </w:r>
      <w:r>
        <w:t>va a precisar un gran esfuerzo para rescatar una vez más el domino propio de su mente.  Tenemos la pro</w:t>
      </w:r>
      <w:r w:rsidR="00310A4C">
        <w:t>mesa de Dios de que podemos</w:t>
      </w:r>
      <w:r w:rsidR="00685521">
        <w:t>:</w:t>
      </w:r>
      <w:r w:rsidR="00310A4C">
        <w:t xml:space="preserve"> “</w:t>
      </w:r>
      <w:r>
        <w:t xml:space="preserve">Todo lo puedo en Cristo que me fortalece.”  (Filipenses 4:13).  Es negándose </w:t>
      </w:r>
      <w:r w:rsidR="007C4026">
        <w:t>de</w:t>
      </w:r>
      <w:r>
        <w:t xml:space="preserve"> una amplia dieta de televisión y disciplinándose a leer la Biblia y meditar sobre lo que está leyendo.  </w:t>
      </w:r>
    </w:p>
    <w:p w14:paraId="6F6DD4F8" w14:textId="77777777" w:rsidR="00723DB4" w:rsidRDefault="00723DB4"/>
    <w:p w14:paraId="639019C4" w14:textId="77777777" w:rsidR="00723DB4" w:rsidRDefault="00723DB4" w:rsidP="00A61E9B">
      <w:r>
        <w:tab/>
        <w:t>Romanos 12:2 es un mandato bíblico al cual debemos hacer caso.  Dice</w:t>
      </w:r>
      <w:r w:rsidRPr="00BA13AA">
        <w:rPr>
          <w:lang w:val="es-ES"/>
        </w:rPr>
        <w:t>:</w:t>
      </w:r>
      <w:r>
        <w:t xml:space="preserve"> “No os conforméis a este siglo, sino transformaos por medio de la renovación de vuestro entendimiento, para que comprobéis cuál sea la buena voluntad de Dios, agradable y perfecta.”  En este breve artículo no vamos a analizar lo que está incluido en este mandato.  Se espera, no más, que se de cuenta de que poco o nada de lo que se ve y escucha en la televisión sirve en esta renovación del entendimiento.  Al contrario, la renovación es necesaria para borrar de su mente las imágenes y malas actitudes que fueron plantadas allá a través de la televisión.  Sea un creyente entendido, obediente y entregado a la voluntad de Dios.</w:t>
      </w:r>
    </w:p>
    <w:p w14:paraId="2A394ECB" w14:textId="77777777" w:rsidR="00A61E9B" w:rsidRDefault="00A61E9B" w:rsidP="00A61E9B"/>
    <w:p w14:paraId="73908C5F" w14:textId="77777777" w:rsidR="00A61E9B" w:rsidRPr="00A61E9B" w:rsidRDefault="00A61E9B" w:rsidP="00A61E9B">
      <w:r>
        <w:t>Por su servidor Russell George</w:t>
      </w:r>
    </w:p>
    <w:sectPr w:rsidR="00A61E9B" w:rsidRPr="00A61E9B">
      <w:pgSz w:w="12240" w:h="15840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13AA"/>
    <w:rsid w:val="00310A4C"/>
    <w:rsid w:val="003B3C82"/>
    <w:rsid w:val="00685521"/>
    <w:rsid w:val="00723DB4"/>
    <w:rsid w:val="007C4026"/>
    <w:rsid w:val="009B378F"/>
    <w:rsid w:val="00A61E9B"/>
    <w:rsid w:val="00BA1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507BEA"/>
  <w15:docId w15:val="{3DA988E7-4427-477E-AEDB-4B2630D77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Century Schoolbook" w:hAnsi="Century Schoolbook"/>
      <w:sz w:val="24"/>
      <w:lang w:val="es-ES_tradnl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678</Words>
  <Characters>3867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La Mente Televisa</vt:lpstr>
      <vt:lpstr>La Mente Televisa</vt:lpstr>
    </vt:vector>
  </TitlesOfParts>
  <Company>Iglesia Bautista Calvario</Company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Mente Televisa</dc:title>
  <dc:creator>Russell George</dc:creator>
  <cp:lastModifiedBy>Calvin George</cp:lastModifiedBy>
  <cp:revision>7</cp:revision>
  <cp:lastPrinted>1998-06-15T01:14:00Z</cp:lastPrinted>
  <dcterms:created xsi:type="dcterms:W3CDTF">2010-12-19T12:22:00Z</dcterms:created>
  <dcterms:modified xsi:type="dcterms:W3CDTF">2022-02-22T23:22:00Z</dcterms:modified>
</cp:coreProperties>
</file>